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39A9C" w14:textId="4FD6A921" w:rsidR="000D66BD" w:rsidRPr="00E338ED" w:rsidRDefault="00E338ED" w:rsidP="000D66BD">
      <w:pPr>
        <w:spacing w:after="0"/>
        <w:jc w:val="right"/>
        <w:rPr>
          <w:b/>
          <w:bCs/>
          <w:color w:val="000000"/>
          <w:sz w:val="24"/>
          <w:szCs w:val="24"/>
          <w:lang w:val="ru-RU"/>
        </w:rPr>
      </w:pPr>
      <w:proofErr w:type="spellStart"/>
      <w:r w:rsidRPr="00E338ED">
        <w:rPr>
          <w:b/>
          <w:bCs/>
          <w:color w:val="000000"/>
          <w:sz w:val="24"/>
          <w:szCs w:val="24"/>
          <w:lang w:val="ru-RU"/>
        </w:rPr>
        <w:t>Тендерлік</w:t>
      </w:r>
      <w:proofErr w:type="spellEnd"/>
      <w:r w:rsidRPr="00E338ED">
        <w:rPr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338ED">
        <w:rPr>
          <w:b/>
          <w:bCs/>
          <w:color w:val="000000"/>
          <w:sz w:val="24"/>
          <w:szCs w:val="24"/>
          <w:lang w:val="ru-RU"/>
        </w:rPr>
        <w:t>құжаттамаға</w:t>
      </w:r>
      <w:proofErr w:type="spellEnd"/>
      <w:r w:rsidRPr="00E338ED">
        <w:rPr>
          <w:b/>
          <w:bCs/>
          <w:color w:val="000000"/>
          <w:sz w:val="24"/>
          <w:szCs w:val="24"/>
          <w:lang w:val="ru-RU"/>
        </w:rPr>
        <w:t xml:space="preserve"> 7-қосымша</w:t>
      </w:r>
    </w:p>
    <w:p w14:paraId="5898E9B8" w14:textId="77777777" w:rsidR="00E338ED" w:rsidRPr="000D66BD" w:rsidRDefault="00E338ED" w:rsidP="000D66BD">
      <w:pPr>
        <w:spacing w:after="0"/>
        <w:jc w:val="right"/>
        <w:rPr>
          <w:sz w:val="24"/>
          <w:szCs w:val="24"/>
          <w:lang w:val="ru-RU"/>
        </w:rPr>
      </w:pPr>
    </w:p>
    <w:p w14:paraId="5E14D2F5" w14:textId="6841A820" w:rsidR="00E338ED" w:rsidRDefault="00E338ED" w:rsidP="000D66BD">
      <w:pPr>
        <w:spacing w:after="0"/>
        <w:rPr>
          <w:b/>
          <w:color w:val="000000"/>
          <w:lang w:val="ru-RU"/>
        </w:rPr>
      </w:pPr>
      <w:proofErr w:type="spellStart"/>
      <w:r w:rsidRPr="00E338ED">
        <w:rPr>
          <w:b/>
          <w:color w:val="000000"/>
          <w:lang w:val="ru-RU"/>
        </w:rPr>
        <w:t>Әлеуетті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өнім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берушінің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өтініміне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қоса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берілетін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құжаттардың</w:t>
      </w:r>
      <w:proofErr w:type="spellEnd"/>
      <w:r w:rsidRPr="00E338ED">
        <w:rPr>
          <w:b/>
          <w:color w:val="000000"/>
          <w:lang w:val="ru-RU"/>
        </w:rPr>
        <w:t xml:space="preserve"> </w:t>
      </w:r>
      <w:proofErr w:type="spellStart"/>
      <w:r w:rsidRPr="00E338ED">
        <w:rPr>
          <w:b/>
          <w:color w:val="000000"/>
          <w:lang w:val="ru-RU"/>
        </w:rPr>
        <w:t>тізімдемесі</w:t>
      </w:r>
      <w:proofErr w:type="spellEnd"/>
    </w:p>
    <w:p w14:paraId="406028F0" w14:textId="77777777" w:rsidR="00E338ED" w:rsidRPr="00787414" w:rsidRDefault="00E338ED" w:rsidP="000D66BD">
      <w:pPr>
        <w:spacing w:after="0"/>
        <w:rPr>
          <w:lang w:val="ru-RU"/>
        </w:rPr>
      </w:pPr>
    </w:p>
    <w:tbl>
      <w:tblPr>
        <w:tblW w:w="10232" w:type="dxa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4"/>
        <w:gridCol w:w="1159"/>
      </w:tblGrid>
      <w:tr w:rsidR="00AC5C30" w14:paraId="3F86AD46" w14:textId="77777777" w:rsidTr="00AC5C3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8F9EE9" w14:textId="77777777" w:rsidR="00AC5C30" w:rsidRPr="00E338ED" w:rsidRDefault="00AC5C30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r w:rsidRPr="00E338ED">
              <w:rPr>
                <w:b/>
                <w:bCs/>
                <w:color w:val="000000"/>
                <w:sz w:val="20"/>
              </w:rPr>
              <w:t>№</w:t>
            </w:r>
          </w:p>
        </w:tc>
        <w:tc>
          <w:tcPr>
            <w:tcW w:w="836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D029F6" w14:textId="3565F7F0" w:rsidR="00AC5C30" w:rsidRPr="00E338ED" w:rsidRDefault="00AC5C30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  <w:color w:val="000000"/>
                <w:sz w:val="20"/>
              </w:rPr>
              <w:t>Құжаттың</w:t>
            </w:r>
            <w:proofErr w:type="spellEnd"/>
            <w:r w:rsidRPr="00E338ED">
              <w:rPr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E338ED">
              <w:rPr>
                <w:b/>
                <w:bCs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28576" w14:textId="6F2DC19F" w:rsidR="00AC5C30" w:rsidRPr="00E338ED" w:rsidRDefault="00AC5C30" w:rsidP="00E338ED">
            <w:pPr>
              <w:spacing w:after="20"/>
              <w:ind w:left="20"/>
              <w:jc w:val="center"/>
              <w:rPr>
                <w:b/>
                <w:bCs/>
              </w:rPr>
            </w:pPr>
            <w:proofErr w:type="spellStart"/>
            <w:r w:rsidRPr="00E338ED">
              <w:rPr>
                <w:b/>
                <w:bCs/>
              </w:rPr>
              <w:t>Бет</w:t>
            </w:r>
            <w:proofErr w:type="spellEnd"/>
            <w:r w:rsidRPr="00E338ED">
              <w:rPr>
                <w:b/>
                <w:bCs/>
              </w:rPr>
              <w:t xml:space="preserve"> </w:t>
            </w:r>
            <w:proofErr w:type="spellStart"/>
            <w:r w:rsidRPr="00E338ED">
              <w:rPr>
                <w:b/>
                <w:bCs/>
              </w:rPr>
              <w:t>нөмірі</w:t>
            </w:r>
            <w:proofErr w:type="spellEnd"/>
          </w:p>
        </w:tc>
      </w:tr>
      <w:tr w:rsidR="00AC5C30" w14:paraId="00709F0A" w14:textId="77777777" w:rsidTr="00AC5C3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2331E" w14:textId="77777777" w:rsidR="00AC5C30" w:rsidRDefault="00AC5C30" w:rsidP="00E6600A">
            <w:pPr>
              <w:spacing w:after="20"/>
              <w:ind w:left="20"/>
              <w:jc w:val="both"/>
            </w:pPr>
          </w:p>
          <w:p w14:paraId="4B5FD3D3" w14:textId="77777777" w:rsidR="00AC5C30" w:rsidRDefault="00AC5C30" w:rsidP="00E6600A">
            <w:pPr>
              <w:spacing w:after="20"/>
              <w:ind w:left="20"/>
              <w:jc w:val="both"/>
            </w:pPr>
          </w:p>
        </w:tc>
        <w:tc>
          <w:tcPr>
            <w:tcW w:w="83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4E1BE5" w14:textId="77777777" w:rsidR="00AC5C30" w:rsidRDefault="00AC5C30" w:rsidP="00E6600A">
            <w:pPr>
              <w:spacing w:after="20"/>
              <w:ind w:left="20"/>
              <w:jc w:val="both"/>
            </w:pPr>
          </w:p>
          <w:p w14:paraId="6D90FCA7" w14:textId="77777777" w:rsidR="00AC5C30" w:rsidRDefault="00AC5C30" w:rsidP="00E6600A">
            <w:pPr>
              <w:spacing w:after="20"/>
              <w:ind w:left="20"/>
              <w:jc w:val="both"/>
            </w:pPr>
          </w:p>
        </w:tc>
        <w:tc>
          <w:tcPr>
            <w:tcW w:w="11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68C4C" w14:textId="77777777" w:rsidR="00AC5C30" w:rsidRDefault="00AC5C30" w:rsidP="00E6600A">
            <w:pPr>
              <w:spacing w:after="20"/>
              <w:ind w:left="20"/>
              <w:jc w:val="both"/>
            </w:pPr>
          </w:p>
          <w:p w14:paraId="56A12E0D" w14:textId="77777777" w:rsidR="00AC5C30" w:rsidRDefault="00AC5C30" w:rsidP="00E6600A">
            <w:pPr>
              <w:spacing w:after="20"/>
              <w:ind w:left="20"/>
              <w:jc w:val="both"/>
            </w:pPr>
          </w:p>
        </w:tc>
      </w:tr>
    </w:tbl>
    <w:p w14:paraId="7B91EED6" w14:textId="77777777" w:rsidR="00EB40E7" w:rsidRDefault="00EB40E7">
      <w:bookmarkStart w:id="0" w:name="_GoBack"/>
      <w:bookmarkEnd w:id="0"/>
    </w:p>
    <w:sectPr w:rsidR="00EB40E7" w:rsidSect="00D0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6BD"/>
    <w:rsid w:val="000D66BD"/>
    <w:rsid w:val="00AC5C30"/>
    <w:rsid w:val="00D034B2"/>
    <w:rsid w:val="00E338ED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126F"/>
  <w15:docId w15:val="{C2E7B40E-DE22-45EB-9EBE-39831E38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4</cp:revision>
  <dcterms:created xsi:type="dcterms:W3CDTF">2021-12-22T05:15:00Z</dcterms:created>
  <dcterms:modified xsi:type="dcterms:W3CDTF">2024-12-24T10:39:00Z</dcterms:modified>
</cp:coreProperties>
</file>